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met bewegingsmelder - 3000K, noodverlichting</w:t>
      </w:r>
    </w:p>
    <w:p/>
    <w:p>
      <w:pPr/>
      <w:r>
        <w:rPr/>
        <w:t xml:space="preserve">Afmetingen (L x B x H): 1200 x 164 x 75 mm;Met lampjes: Ja, STEINEL led-systeem;Met bewegingsmelder: Ja;Fabrieksgarantie: 5 jaar;Instellingen via: Bluetooth Mesh, Bluetooth, App;Met afstandsbediening: Nee;Variant: met bewegingsmelder - 3000K, noodverlichting;VPE1, EAN: 4007841087272;Toepassing,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4149 lm;Totale efficiëntie van het product: 133,8 lm/W;Kleurtemperatuur: 3000 K;Kleurafwijking led: SDCM3;Type lichtbron: Led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communicatie, Noodverlichtings conform EN 60598-2-22 gedurende 3 uur;Schemerinstelling: 2 – 2000 lx;Tijdinstelling: 5 sec. – 60 min;basislichtfunctie: Ja;Basislichtfunctie tijd: 1-60 min.;Hoofdlicht instelbaar: 10 - 100 %;Schemerinstelling Teach: Ja;Koppeling: Ja;Soort koppeling: Master/master;Koppeling via: Bluetooth Mesh;Zekering B10: 51;Zekering B16: 81;Zekering C10: 74;Zekering C16: 118;Basislichtfunctie in procenten: 10 – 100 %;Vermogen: 31 W;Index kleurweergave CRI: = 82;Lichtstroom noodverlichting: 730 lm;Notlichtfunktion: dezentral (Einzelbatterie);Beleuchtung durch Notlicht-Modul: 3 uur;Openingshoek: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087272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5500 SC met bewegingsmelder - 3000K, noodverlichting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2026-09-24T01:19:22+02:00</dcterms:created>
  <dcterms:modified xsi:type="dcterms:W3CDTF">2026-09-24T01:19:22+02:00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